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70D02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1A124652" w14:textId="77777777" w:rsidR="00A65266" w:rsidRPr="00BD6EC5" w:rsidRDefault="00A65266" w:rsidP="000B7CB3">
      <w:pPr>
        <w:tabs>
          <w:tab w:val="left" w:pos="7088"/>
        </w:tabs>
        <w:spacing w:line="360" w:lineRule="auto"/>
        <w:rPr>
          <w:rFonts w:cs="Arial"/>
          <w:sz w:val="22"/>
          <w:szCs w:val="22"/>
        </w:rPr>
      </w:pPr>
    </w:p>
    <w:p w14:paraId="05AA53EE" w14:textId="77777777" w:rsidR="00A247AC" w:rsidRPr="00A247AC" w:rsidRDefault="00A247AC" w:rsidP="00A247AC">
      <w:pPr>
        <w:tabs>
          <w:tab w:val="center" w:pos="4536"/>
          <w:tab w:val="left" w:pos="8109"/>
        </w:tabs>
        <w:rPr>
          <w:rFonts w:cs="Arial"/>
          <w:b/>
          <w:bCs/>
          <w:sz w:val="28"/>
          <w:szCs w:val="28"/>
          <w:lang w:val="pt-BR"/>
        </w:rPr>
      </w:pPr>
      <w:r>
        <w:rPr>
          <w:rFonts w:eastAsiaTheme="minorEastAsia" w:cs="Arial"/>
          <w:b/>
          <w:sz w:val="28"/>
          <w:lang w:val="it-IT"/>
        </w:rPr>
        <w:t>Nuova valvola a sfera a 3/2 vie GEMÜ BB07</w:t>
      </w:r>
    </w:p>
    <w:p w14:paraId="726278CC" w14:textId="77777777" w:rsidR="00A247AC" w:rsidRPr="00A247AC" w:rsidRDefault="00A247AC" w:rsidP="00A247AC">
      <w:pPr>
        <w:tabs>
          <w:tab w:val="center" w:pos="4536"/>
          <w:tab w:val="left" w:pos="8109"/>
        </w:tabs>
        <w:rPr>
          <w:rFonts w:cs="Arial"/>
          <w:u w:val="single"/>
          <w:lang w:val="pt-BR"/>
        </w:rPr>
      </w:pPr>
      <w:r>
        <w:rPr>
          <w:rFonts w:eastAsiaTheme="minorEastAsia" w:cs="Arial"/>
          <w:b/>
          <w:sz w:val="28"/>
          <w:lang w:val="it-IT"/>
        </w:rPr>
        <w:t>Molteplici possibilità di applicazione</w:t>
      </w:r>
    </w:p>
    <w:p w14:paraId="46C111CF" w14:textId="77777777" w:rsidR="00A247AC" w:rsidRPr="00A247AC" w:rsidRDefault="00A247AC" w:rsidP="00A247AC">
      <w:pPr>
        <w:tabs>
          <w:tab w:val="center" w:pos="4536"/>
          <w:tab w:val="left" w:pos="8109"/>
        </w:tabs>
        <w:rPr>
          <w:rFonts w:cs="Arial"/>
          <w:u w:val="single"/>
          <w:lang w:val="pt-BR"/>
        </w:rPr>
      </w:pPr>
    </w:p>
    <w:p w14:paraId="77D51B05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b/>
          <w:bCs/>
          <w:sz w:val="22"/>
          <w:lang w:val="pt-BR"/>
        </w:rPr>
      </w:pPr>
      <w:r>
        <w:rPr>
          <w:rFonts w:eastAsiaTheme="minorEastAsia" w:cstheme="minorBidi"/>
          <w:b/>
          <w:sz w:val="22"/>
          <w:lang w:val="it-IT"/>
        </w:rPr>
        <w:t xml:space="preserve">Lo specialista delle valvole GEMÜ amplia la sua gamma di valvole a sfera industriali. </w:t>
      </w:r>
      <w:r>
        <w:rPr>
          <w:rFonts w:eastAsia="Arial" w:cs="Arial"/>
          <w:b/>
          <w:sz w:val="22"/>
          <w:lang w:val="it-IT"/>
        </w:rPr>
        <w:t>Grazie alle sue caratteristiche multifunzionali, la nuova famiglia di valvole a sfera a 3/2 vie GEMÜ BB07 può essere utilizzata in un'ampia gamma di applicazioni. Queste includono la tecnologia chimica, il trattamento delle acque industriali, i trattamenti superficiali, la tecnologia energetica e ambientale, l'ingegneria meccanica e l'industria di trasformazione.</w:t>
      </w:r>
    </w:p>
    <w:p w14:paraId="457A9371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b/>
          <w:bCs/>
          <w:sz w:val="22"/>
          <w:lang w:val="pt-BR"/>
        </w:rPr>
      </w:pPr>
    </w:p>
    <w:p w14:paraId="0A771D03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>La valvola a sfera a 3/2 vie GEMÜ BB07 è la valvola ideale per compiti di miscelazione e distribuzione di flussi di fluidi,</w:t>
      </w:r>
      <w:r>
        <w:rPr>
          <w:rFonts w:cs="Arial"/>
          <w:sz w:val="22"/>
          <w:lang w:val="it-IT"/>
        </w:rPr>
        <w:t xml:space="preserve"> come la commutazione regolare di fluidi sensibili nel settore energetico o di materiali ausiliari nell'industria alimentare.</w:t>
      </w:r>
    </w:p>
    <w:p w14:paraId="16A0B018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2D903E72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>Un altro vantaggio è che i nuovi tipi di valvola a sfera sono disponibili con il tipo di attacco filettato, che garantisce un'installazione agevole della valvola di intercettazione.</w:t>
      </w:r>
    </w:p>
    <w:p w14:paraId="11B857F6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 xml:space="preserve"> </w:t>
      </w:r>
    </w:p>
    <w:p w14:paraId="681322D9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u w:val="single"/>
          <w:lang w:val="pt-BR"/>
        </w:rPr>
      </w:pPr>
      <w:r>
        <w:rPr>
          <w:rFonts w:eastAsia="Arial" w:cs="Arial"/>
          <w:sz w:val="22"/>
          <w:lang w:val="it-IT"/>
        </w:rPr>
        <w:t>Le valvole a sfera a più vie GEMÜ BB07 rappresentano una soluzione economica, in quanto per le operazioni di miscelazione e distribuzione sono normalmente necessarie più sedi valvola che vengono riunite in un unico gruppo grazie alle valvole a sfera a più vie.</w:t>
      </w:r>
    </w:p>
    <w:p w14:paraId="412CDEA9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7166CE96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 xml:space="preserve">GEMÜ BB07 è versatile grazie alle sue tre uscite. Grazie alla flangia di testa secondo ISO 5211, è possibile un montaggio dell'attuatore all'insegna della semplicità. La tenuta sulla sede è in PTFE. </w:t>
      </w:r>
      <w:r>
        <w:rPr>
          <w:rFonts w:eastAsiaTheme="minorEastAsia" w:cs="Arial"/>
          <w:sz w:val="22"/>
          <w:lang w:val="it-IT"/>
        </w:rPr>
        <w:t xml:space="preserve">La nuova famiglia di valvole a sfera </w:t>
      </w:r>
      <w:r>
        <w:rPr>
          <w:rFonts w:eastAsia="Arial" w:cs="Arial"/>
          <w:sz w:val="22"/>
          <w:lang w:val="it-IT"/>
        </w:rPr>
        <w:t>GEMÜ BB07 può essere automatizzata, richiede poca manutenzione e può essere utilizzata per il vuoto. La nuova valvola a sfera può essere scelta come sfera a T o a L e quindi può essere utilizzata in modo flessibile.</w:t>
      </w:r>
    </w:p>
    <w:p w14:paraId="10103E7D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5A3A0DC3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002ECF34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>La valvola a sfera a 3/2 vie è disponibile nelle seguenti varianti di azionamento:</w:t>
      </w:r>
    </w:p>
    <w:p w14:paraId="1ECFBDCF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22B15F5B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09A3EDEB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  <w:r>
        <w:rPr>
          <w:rFonts w:eastAsia="Arial" w:cs="Arial"/>
          <w:sz w:val="22"/>
          <w:lang w:val="it-IT"/>
        </w:rPr>
        <w:t>GEMÜ BB07 con estremità albero libera</w:t>
      </w:r>
    </w:p>
    <w:p w14:paraId="70EB0B43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041C00B4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4153BA81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  <w:r>
        <w:rPr>
          <w:rFonts w:eastAsia="Arial" w:cs="Arial"/>
          <w:sz w:val="22"/>
          <w:lang w:val="it-IT"/>
        </w:rPr>
        <w:t>GEMÜ B47 con attuatore pneumatico</w:t>
      </w:r>
    </w:p>
    <w:p w14:paraId="4426BAC8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</w:p>
    <w:p w14:paraId="1CD87548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</w:p>
    <w:p w14:paraId="371810D7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  <w:r>
        <w:rPr>
          <w:rFonts w:eastAsia="Arial" w:cs="Arial"/>
          <w:sz w:val="22"/>
          <w:lang w:val="it-IT"/>
        </w:rPr>
        <w:t>GEMÜ B27 con attuatore manuale</w:t>
      </w:r>
    </w:p>
    <w:p w14:paraId="314ADF19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</w:p>
    <w:p w14:paraId="205D9781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en-US"/>
        </w:rPr>
      </w:pPr>
    </w:p>
    <w:p w14:paraId="4189E609" w14:textId="77777777" w:rsidR="00A247AC" w:rsidRPr="00230242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  <w:r>
        <w:rPr>
          <w:rFonts w:eastAsia="Arial" w:cs="Arial"/>
          <w:sz w:val="22"/>
          <w:lang w:val="it-IT"/>
        </w:rPr>
        <w:t>GEMÜ B57 con attuatore elettrico</w:t>
      </w:r>
    </w:p>
    <w:p w14:paraId="624ACD9F" w14:textId="77777777" w:rsidR="00A247AC" w:rsidRPr="00230242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</w:p>
    <w:p w14:paraId="6ABF2B3E" w14:textId="77777777" w:rsidR="00A247AC" w:rsidRPr="00230242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</w:p>
    <w:p w14:paraId="42EAEB99" w14:textId="3FE5D35A" w:rsidR="00A247AC" w:rsidRPr="00230242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  <w:r>
        <w:rPr>
          <w:noProof/>
        </w:rPr>
        <w:lastRenderedPageBreak/>
        <w:drawing>
          <wp:inline distT="0" distB="0" distL="0" distR="0" wp14:anchorId="6EEA082C" wp14:editId="23487014">
            <wp:extent cx="1391056" cy="1685942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76" cy="168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D3302" w14:textId="77777777" w:rsid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</w:p>
    <w:p w14:paraId="3576E415" w14:textId="26E899E4" w:rsid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it-IT"/>
        </w:rPr>
      </w:pPr>
      <w:r>
        <w:rPr>
          <w:rFonts w:eastAsia="Arial" w:cs="Arial"/>
          <w:sz w:val="22"/>
          <w:lang w:val="it-IT"/>
        </w:rPr>
        <w:t>Didascalia: GEMÜ B47 con attuatore pneumatico</w:t>
      </w:r>
    </w:p>
    <w:p w14:paraId="4464745A" w14:textId="77777777" w:rsidR="00A247AC" w:rsidRPr="00A247AC" w:rsidRDefault="00A247AC" w:rsidP="00A247AC">
      <w:pPr>
        <w:tabs>
          <w:tab w:val="left" w:pos="400"/>
        </w:tabs>
        <w:spacing w:line="240" w:lineRule="auto"/>
        <w:rPr>
          <w:rFonts w:eastAsia="Arial" w:cs="Arial"/>
          <w:sz w:val="22"/>
          <w:lang w:val="pt-BR"/>
        </w:rPr>
      </w:pPr>
    </w:p>
    <w:p w14:paraId="6934B6FB" w14:textId="2D18BD5E" w:rsidR="00A247AC" w:rsidRDefault="00A247AC" w:rsidP="00A247AC">
      <w:pPr>
        <w:tabs>
          <w:tab w:val="left" w:pos="400"/>
        </w:tabs>
        <w:spacing w:line="240" w:lineRule="auto"/>
        <w:rPr>
          <w:rFonts w:cs="Arial"/>
          <w:b/>
          <w:bCs/>
          <w:lang w:val="pt-BR"/>
        </w:rPr>
      </w:pPr>
    </w:p>
    <w:p w14:paraId="2AFA689E" w14:textId="46D4B51B" w:rsidR="00D70E5E" w:rsidRPr="00C915E2" w:rsidRDefault="00E66565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C915E2">
        <w:rPr>
          <w:rFonts w:ascii="Arial" w:hAnsi="Arial" w:cs="Arial"/>
          <w:b/>
          <w:bCs/>
          <w:sz w:val="20"/>
          <w:szCs w:val="20"/>
          <w:lang w:val="pt-BR"/>
        </w:rPr>
        <w:t>Su di noi</w:t>
      </w:r>
    </w:p>
    <w:p w14:paraId="28658F7A" w14:textId="1C664CDD" w:rsidR="00EF3F79" w:rsidRPr="00D70E5E" w:rsidRDefault="00D70E5E" w:rsidP="00D70E5E">
      <w:pPr>
        <w:pStyle w:val="bodytext"/>
        <w:spacing w:line="360" w:lineRule="auto"/>
        <w:rPr>
          <w:rFonts w:ascii="Arial" w:hAnsi="Arial" w:cs="Arial"/>
          <w:sz w:val="20"/>
          <w:szCs w:val="20"/>
          <w:lang w:val="pt-BR"/>
        </w:rPr>
      </w:pPr>
      <w:r w:rsidRPr="00C915E2">
        <w:rPr>
          <w:rFonts w:ascii="Arial" w:hAnsi="Arial" w:cs="Arial"/>
          <w:sz w:val="20"/>
          <w:szCs w:val="20"/>
          <w:lang w:val="pt-BR"/>
        </w:rPr>
        <w:t xml:space="preserve">Il Gruppo GEMÜ sviluppa e produce sistemi di valvole, misurazione e regolazione per liquidi, vapori e gas. L'azienda è leader mondiale nelle soluzioni per processi sterili. L'azienda a conduzione familiare indipendente, che opera a livello internazionale, è stata fondata nel 1964 e dal 2011 è guidata dalla seconda generazione, formata da Gert Müller e dal cugino Stephan Müller, entrambi amministratori delegati. </w:t>
      </w:r>
      <w:r w:rsidRPr="00D70E5E">
        <w:rPr>
          <w:rFonts w:ascii="Arial" w:hAnsi="Arial" w:cs="Arial"/>
          <w:sz w:val="20"/>
          <w:szCs w:val="20"/>
          <w:lang w:val="pt-BR"/>
        </w:rPr>
        <w:t>Nel 20</w:t>
      </w:r>
      <w:r w:rsidR="00FA4F7E">
        <w:rPr>
          <w:rFonts w:ascii="Arial" w:hAnsi="Arial" w:cs="Arial"/>
          <w:sz w:val="20"/>
          <w:szCs w:val="20"/>
          <w:lang w:val="pt-BR"/>
        </w:rPr>
        <w:t>2</w:t>
      </w:r>
      <w:r w:rsidR="00106F52">
        <w:rPr>
          <w:rFonts w:ascii="Arial" w:hAnsi="Arial" w:cs="Arial"/>
          <w:sz w:val="20"/>
          <w:szCs w:val="20"/>
          <w:lang w:val="pt-BR"/>
        </w:rPr>
        <w:t>1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, il Gruppo </w:t>
      </w:r>
      <w:proofErr w:type="gramStart"/>
      <w:r w:rsidRPr="00D70E5E">
        <w:rPr>
          <w:rFonts w:ascii="Arial" w:hAnsi="Arial" w:cs="Arial"/>
          <w:sz w:val="20"/>
          <w:szCs w:val="20"/>
          <w:lang w:val="pt-BR"/>
        </w:rPr>
        <w:t>ha</w:t>
      </w:r>
      <w:proofErr w:type="gramEnd"/>
      <w:r w:rsidRPr="00D70E5E">
        <w:rPr>
          <w:rFonts w:ascii="Arial" w:hAnsi="Arial" w:cs="Arial"/>
          <w:sz w:val="20"/>
          <w:szCs w:val="20"/>
          <w:lang w:val="pt-BR"/>
        </w:rPr>
        <w:t xml:space="preserve"> conseguito un fatturato superiore a </w:t>
      </w:r>
      <w:r w:rsidR="00106F52">
        <w:rPr>
          <w:rFonts w:ascii="Arial" w:hAnsi="Arial" w:cs="Arial"/>
          <w:sz w:val="20"/>
          <w:szCs w:val="20"/>
          <w:lang w:val="pt-BR"/>
        </w:rPr>
        <w:t>45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0 milioni di Euro e attualmente dà lavoro a più di </w:t>
      </w:r>
      <w:r w:rsidR="0088162C">
        <w:rPr>
          <w:rFonts w:ascii="Arial" w:hAnsi="Arial" w:cs="Arial"/>
          <w:sz w:val="20"/>
          <w:szCs w:val="20"/>
          <w:lang w:val="pt-BR"/>
        </w:rPr>
        <w:t>2</w:t>
      </w:r>
      <w:r w:rsidRPr="00D70E5E">
        <w:rPr>
          <w:rFonts w:ascii="Arial" w:hAnsi="Arial" w:cs="Arial"/>
          <w:sz w:val="20"/>
          <w:szCs w:val="20"/>
          <w:lang w:val="pt-BR"/>
        </w:rPr>
        <w:t>.</w:t>
      </w:r>
      <w:r w:rsidR="00CB0304">
        <w:rPr>
          <w:rFonts w:ascii="Arial" w:hAnsi="Arial" w:cs="Arial"/>
          <w:sz w:val="20"/>
          <w:szCs w:val="20"/>
          <w:lang w:val="pt-BR"/>
        </w:rPr>
        <w:t>4</w:t>
      </w:r>
      <w:r w:rsidRPr="00D70E5E">
        <w:rPr>
          <w:rFonts w:ascii="Arial" w:hAnsi="Arial" w:cs="Arial"/>
          <w:sz w:val="20"/>
          <w:szCs w:val="20"/>
          <w:lang w:val="pt-BR"/>
        </w:rPr>
        <w:t>00 collaboratori in tutto il mondo, di cui circa 1.</w:t>
      </w:r>
      <w:r w:rsidR="00CB0304">
        <w:rPr>
          <w:rFonts w:ascii="Arial" w:hAnsi="Arial" w:cs="Arial"/>
          <w:sz w:val="20"/>
          <w:szCs w:val="20"/>
          <w:lang w:val="pt-BR"/>
        </w:rPr>
        <w:t>3</w:t>
      </w:r>
      <w:r w:rsidRPr="00D70E5E">
        <w:rPr>
          <w:rFonts w:ascii="Arial" w:hAnsi="Arial" w:cs="Arial"/>
          <w:sz w:val="20"/>
          <w:szCs w:val="20"/>
          <w:lang w:val="pt-BR"/>
        </w:rPr>
        <w:t>00 in Germania. La produzione avviene all'interno di sei stabilimenti: Germania, Svizzera e Francia, nonché Cina, Brasile e USA. Le vendite a livello mondiale sono affidate a 2</w:t>
      </w:r>
      <w:r w:rsidR="00C915E2">
        <w:rPr>
          <w:rFonts w:ascii="Arial" w:hAnsi="Arial" w:cs="Arial"/>
          <w:sz w:val="20"/>
          <w:szCs w:val="20"/>
          <w:lang w:val="pt-BR"/>
        </w:rPr>
        <w:t>7</w:t>
      </w:r>
      <w:r w:rsidRPr="00D70E5E">
        <w:rPr>
          <w:rFonts w:ascii="Arial" w:hAnsi="Arial" w:cs="Arial"/>
          <w:sz w:val="20"/>
          <w:szCs w:val="20"/>
          <w:lang w:val="pt-BR"/>
        </w:rPr>
        <w:t xml:space="preserve"> società affiliate e vengono coordinate dalla Germania. GEMÜ è attiva in oltre 50 Paesi in tutti i continenti, grazie a un capillare network di partner commerciali.</w:t>
      </w:r>
      <w:r w:rsidRPr="00D70E5E">
        <w:rPr>
          <w:rFonts w:ascii="Arial" w:hAnsi="Arial" w:cs="Arial"/>
          <w:sz w:val="20"/>
          <w:szCs w:val="20"/>
          <w:lang w:val="pt-BR"/>
        </w:rPr>
        <w:br/>
        <w:t xml:space="preserve">Per ulteriori informazioni, consultare il sito </w:t>
      </w:r>
      <w:hyperlink r:id="rId15" w:tgtFrame="_blank" w:tooltip="www.gemu-group.com" w:history="1">
        <w:r w:rsidRPr="00D70E5E">
          <w:rPr>
            <w:rStyle w:val="Hyperlink"/>
            <w:rFonts w:cs="Arial"/>
            <w:color w:val="auto"/>
            <w:szCs w:val="20"/>
            <w:lang w:val="pt-BR"/>
          </w:rPr>
          <w:t>www.gemu-group.com</w:t>
        </w:r>
      </w:hyperlink>
      <w:r w:rsidRPr="00D70E5E">
        <w:rPr>
          <w:rFonts w:ascii="Arial" w:hAnsi="Arial" w:cs="Arial"/>
          <w:sz w:val="20"/>
          <w:szCs w:val="20"/>
          <w:lang w:val="pt-BR"/>
        </w:rPr>
        <w:t>.</w:t>
      </w:r>
    </w:p>
    <w:sectPr w:rsidR="00EF3F79" w:rsidRPr="00D70E5E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EFD11" w14:textId="77777777" w:rsidR="00DD60B0" w:rsidRDefault="00DD60B0">
      <w:r>
        <w:separator/>
      </w:r>
    </w:p>
  </w:endnote>
  <w:endnote w:type="continuationSeparator" w:id="0">
    <w:p w14:paraId="2FD8DFE1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6025" w14:textId="77777777" w:rsidR="00271CAB" w:rsidRDefault="00271CA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46B1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2A9AA36F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097C9678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0BA5357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C00CEBA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6078DC3" w14:textId="351D3AAC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0AD643A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8EE91B8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61B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FF77BB6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3451CDE9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155207D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79CC21C4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27384B8C" w14:textId="0644BC93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</w:t>
    </w:r>
    <w:r w:rsidR="00431B40">
      <w:rPr>
        <w:color w:val="A6A6A6" w:themeColor="background1" w:themeShade="A6"/>
        <w:sz w:val="10"/>
        <w:szCs w:val="10"/>
      </w:rPr>
      <w:t>r</w:t>
    </w:r>
    <w:r w:rsidR="00271CAB">
      <w:rPr>
        <w:color w:val="A6A6A6" w:themeColor="background1" w:themeShade="A6"/>
        <w:sz w:val="10"/>
        <w:szCs w:val="10"/>
      </w:rPr>
      <w:t>, Matthias Fick</w:t>
    </w:r>
  </w:p>
  <w:p w14:paraId="35B710B4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B0890DF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5E2C" w14:textId="77777777" w:rsidR="00DD60B0" w:rsidRDefault="00DD60B0">
      <w:r>
        <w:separator/>
      </w:r>
    </w:p>
  </w:footnote>
  <w:footnote w:type="continuationSeparator" w:id="0">
    <w:p w14:paraId="70E9BE55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89C13" w14:textId="77777777" w:rsidR="00271CAB" w:rsidRDefault="00271CA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4D548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6226D710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276C213" wp14:editId="11003177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204E" w14:textId="3382F5A6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4F765E8C" wp14:editId="0B16032B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33AF6003" wp14:editId="00569CD6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08AB4" w14:textId="77777777" w:rsidR="00DF0B01" w:rsidRPr="005704C4" w:rsidRDefault="00BD6EC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5704C4">
                            <w:rPr>
                              <w:bCs/>
                              <w:sz w:val="24"/>
                              <w:szCs w:val="24"/>
                            </w:rPr>
                            <w:t>cumunicato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F600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68108AB4" w14:textId="77777777" w:rsidR="00DF0B01" w:rsidRPr="005704C4" w:rsidRDefault="00BD6EC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5704C4">
                      <w:rPr>
                        <w:bCs/>
                        <w:sz w:val="24"/>
                        <w:szCs w:val="24"/>
                      </w:rPr>
                      <w:t>cumunicato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06F52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6650F"/>
    <w:rsid w:val="00271CAB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31B40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04C4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62C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47AC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2E6C"/>
    <w:rsid w:val="00BA7E08"/>
    <w:rsid w:val="00BB1983"/>
    <w:rsid w:val="00BC51EA"/>
    <w:rsid w:val="00BC617B"/>
    <w:rsid w:val="00BD6EC5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915E2"/>
    <w:rsid w:val="00CA1E52"/>
    <w:rsid w:val="00CA3B5D"/>
    <w:rsid w:val="00CB0304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70E5E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66565"/>
    <w:rsid w:val="00E70F64"/>
    <w:rsid w:val="00E718DB"/>
    <w:rsid w:val="00E76A3E"/>
    <w:rsid w:val="00E77CB9"/>
    <w:rsid w:val="00E867C7"/>
    <w:rsid w:val="00EB59E1"/>
    <w:rsid w:val="00EC29F4"/>
    <w:rsid w:val="00ED4841"/>
    <w:rsid w:val="00EF3F79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35AB"/>
    <w:rsid w:val="00F85378"/>
    <w:rsid w:val="00F959FC"/>
    <w:rsid w:val="00FA189E"/>
    <w:rsid w:val="00FA2187"/>
    <w:rsid w:val="00FA4F7E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  <w14:docId w14:val="0086A93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D70E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it_IT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2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Props1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3FF4EB-27DF-4865-ADAF-A93BBB0DBAD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42713FA-5D36-4139-BE4C-467001401095}">
  <ds:schemaRefs/>
</ds:datastoreItem>
</file>

<file path=customXml/itemProps6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24</cp:revision>
  <cp:lastPrinted>2017-08-14T14:05:00Z</cp:lastPrinted>
  <dcterms:created xsi:type="dcterms:W3CDTF">2020-07-20T09:17:00Z</dcterms:created>
  <dcterms:modified xsi:type="dcterms:W3CDTF">2022-12-07T15:49:00Z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